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23" w:rsidRDefault="00E3065E" w:rsidP="00445A8F">
      <w:pPr>
        <w:spacing w:after="98" w:line="259" w:lineRule="auto"/>
        <w:ind w:left="-5" w:hanging="10"/>
        <w:jc w:val="right"/>
      </w:pPr>
      <w:r>
        <w:rPr>
          <w:b/>
          <w:sz w:val="22"/>
        </w:rPr>
        <w:t>MODELLO H</w:t>
      </w:r>
      <w:r w:rsidR="00F6337E">
        <w:rPr>
          <w:b/>
          <w:sz w:val="22"/>
        </w:rPr>
        <w:t>)</w:t>
      </w:r>
    </w:p>
    <w:p w:rsidR="00A80623" w:rsidRPr="00A04930" w:rsidRDefault="00225CAE" w:rsidP="00F6337E">
      <w:pPr>
        <w:spacing w:after="225" w:line="259" w:lineRule="auto"/>
        <w:ind w:left="0" w:firstLine="0"/>
        <w:jc w:val="left"/>
        <w:rPr>
          <w:rStyle w:val="Collegamentoipertestuale"/>
          <w:sz w:val="18"/>
          <w:szCs w:val="18"/>
        </w:rPr>
      </w:pPr>
      <w:r>
        <w:rPr>
          <w:i w:val="0"/>
          <w:sz w:val="22"/>
        </w:rPr>
        <w:t xml:space="preserve"> </w:t>
      </w:r>
      <w:r w:rsidR="00F2024B">
        <w:rPr>
          <w:sz w:val="22"/>
        </w:rPr>
        <w:t xml:space="preserve">                                    </w:t>
      </w:r>
    </w:p>
    <w:p w:rsidR="00F6337E" w:rsidRDefault="00F6337E" w:rsidP="00F6337E">
      <w:pPr>
        <w:pStyle w:val="Paragrafoelenco"/>
        <w:spacing w:line="256" w:lineRule="auto"/>
        <w:ind w:left="288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Stazione Unica Appaltante  </w:t>
      </w:r>
    </w:p>
    <w:p w:rsidR="00F6337E" w:rsidRDefault="00F6337E" w:rsidP="00F6337E">
      <w:pPr>
        <w:pStyle w:val="Paragrafoelenco"/>
        <w:keepNext/>
        <w:keepLines/>
        <w:spacing w:line="256" w:lineRule="auto"/>
        <w:ind w:left="3600"/>
        <w:jc w:val="right"/>
        <w:outlineLvl w:val="0"/>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 xml:space="preserve">UNIONE MONTANA DEI COMUNI DEL SANGRO) </w:t>
      </w:r>
    </w:p>
    <w:p w:rsidR="00F6337E" w:rsidRDefault="00F6337E" w:rsidP="00F6337E">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Via Duca degli Abruzzi n.104</w:t>
      </w:r>
    </w:p>
    <w:p w:rsidR="00F6337E" w:rsidRDefault="00F6337E" w:rsidP="00F6337E">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 Villa Santa Maria (CH)</w:t>
      </w:r>
    </w:p>
    <w:p w:rsidR="00F6337E" w:rsidRDefault="00F6337E" w:rsidP="00F6337E">
      <w:pPr>
        <w:pBdr>
          <w:bottom w:val="single" w:sz="4" w:space="1" w:color="auto"/>
        </w:pBdr>
        <w:tabs>
          <w:tab w:val="left" w:pos="1560"/>
          <w:tab w:val="right" w:pos="8789"/>
        </w:tabs>
        <w:spacing w:line="357" w:lineRule="auto"/>
        <w:jc w:val="right"/>
        <w:rPr>
          <w:color w:val="0000FF"/>
          <w:sz w:val="24"/>
          <w:szCs w:val="24"/>
          <w:bdr w:val="none" w:sz="0" w:space="0" w:color="auto" w:frame="1"/>
        </w:rPr>
      </w:pPr>
    </w:p>
    <w:p w:rsidR="002B7323" w:rsidRDefault="002B7323">
      <w:pPr>
        <w:spacing w:after="0" w:line="259" w:lineRule="auto"/>
        <w:ind w:left="0" w:right="676" w:firstLine="0"/>
        <w:jc w:val="center"/>
      </w:pPr>
    </w:p>
    <w:p w:rsidR="00A80623" w:rsidRDefault="00A80623">
      <w:pPr>
        <w:spacing w:after="0" w:line="259" w:lineRule="auto"/>
        <w:ind w:left="0" w:right="676" w:firstLine="0"/>
        <w:jc w:val="center"/>
      </w:pPr>
    </w:p>
    <w:tbl>
      <w:tblPr>
        <w:tblStyle w:val="TableGrid"/>
        <w:tblW w:w="9777" w:type="dxa"/>
        <w:tblInd w:w="-112" w:type="dxa"/>
        <w:tblCellMar>
          <w:top w:w="14" w:type="dxa"/>
          <w:left w:w="145" w:type="dxa"/>
          <w:right w:w="93" w:type="dxa"/>
        </w:tblCellMar>
        <w:tblLook w:val="04A0"/>
      </w:tblPr>
      <w:tblGrid>
        <w:gridCol w:w="9777"/>
      </w:tblGrid>
      <w:tr w:rsidR="002B7323">
        <w:trPr>
          <w:trHeight w:val="2929"/>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A80623" w:rsidRPr="00F6337E" w:rsidRDefault="00A80623" w:rsidP="00A80623">
            <w:pPr>
              <w:pStyle w:val="Corpodeltesto"/>
              <w:rPr>
                <w:rFonts w:ascii="Garamond" w:hAnsi="Garamond"/>
                <w:b/>
                <w:sz w:val="22"/>
                <w:szCs w:val="22"/>
                <w:lang w:val="it-IT"/>
              </w:rPr>
            </w:pPr>
          </w:p>
          <w:p w:rsidR="00E3065E" w:rsidRPr="00F6337E" w:rsidRDefault="00E3065E" w:rsidP="00A80623">
            <w:pPr>
              <w:pStyle w:val="Corpodeltesto"/>
              <w:rPr>
                <w:rFonts w:ascii="Garamond" w:hAnsi="Garamond"/>
                <w:b/>
                <w:sz w:val="22"/>
                <w:szCs w:val="22"/>
                <w:lang w:val="it-IT"/>
              </w:rPr>
            </w:pPr>
          </w:p>
          <w:p w:rsidR="00A80623" w:rsidRPr="00A365EE" w:rsidRDefault="00A80623" w:rsidP="00A80623">
            <w:pPr>
              <w:pStyle w:val="Corpodeltesto"/>
              <w:jc w:val="center"/>
              <w:rPr>
                <w:rFonts w:ascii="Garamond" w:hAnsi="Garamond"/>
                <w:b/>
                <w:sz w:val="28"/>
                <w:szCs w:val="28"/>
                <w:lang w:val="it-IT"/>
              </w:rPr>
            </w:pPr>
            <w:r>
              <w:rPr>
                <w:rFonts w:ascii="Garamond" w:hAnsi="Garamond"/>
                <w:b/>
                <w:sz w:val="28"/>
                <w:szCs w:val="28"/>
                <w:lang w:val="it-IT"/>
              </w:rPr>
              <w:t>PROCEDURA APERTA PER L’AFFIDAMENTO DEI LAVORI DI</w:t>
            </w:r>
            <w:r w:rsidRPr="00A365EE">
              <w:rPr>
                <w:rFonts w:ascii="Garamond" w:hAnsi="Garamond"/>
                <w:b/>
                <w:sz w:val="28"/>
                <w:szCs w:val="28"/>
                <w:lang w:val="it-IT"/>
              </w:rPr>
              <w:t xml:space="preserve"> </w:t>
            </w:r>
            <w:r>
              <w:rPr>
                <w:rFonts w:ascii="Garamond" w:hAnsi="Garamond"/>
                <w:b/>
                <w:sz w:val="28"/>
                <w:szCs w:val="28"/>
                <w:lang w:val="it-IT"/>
              </w:rPr>
              <w:t>“</w:t>
            </w:r>
            <w:r w:rsidRPr="00A365EE">
              <w:rPr>
                <w:rFonts w:ascii="Garamond" w:hAnsi="Garamond"/>
                <w:b/>
                <w:sz w:val="28"/>
                <w:szCs w:val="28"/>
                <w:lang w:val="it-IT"/>
              </w:rPr>
              <w:t xml:space="preserve">MANUTENZIONE STRAORDINARIA DELLE STRADE PROVINCIALI </w:t>
            </w:r>
          </w:p>
          <w:p w:rsidR="00A80623" w:rsidRDefault="00A80623" w:rsidP="00A80623">
            <w:pPr>
              <w:pStyle w:val="Corpodeltesto"/>
              <w:jc w:val="center"/>
              <w:rPr>
                <w:rFonts w:ascii="Garamond" w:hAnsi="Garamond"/>
                <w:b/>
                <w:sz w:val="28"/>
                <w:szCs w:val="28"/>
                <w:lang w:val="it-IT"/>
              </w:rPr>
            </w:pPr>
            <w:r>
              <w:rPr>
                <w:rFonts w:ascii="Garamond" w:hAnsi="Garamond"/>
                <w:b/>
                <w:sz w:val="28"/>
                <w:szCs w:val="28"/>
                <w:lang w:val="it-IT"/>
              </w:rPr>
              <w:t>– DISTRETTO 4 – AREA SANGRO</w:t>
            </w:r>
            <w:r w:rsidR="00F6337E">
              <w:rPr>
                <w:rFonts w:ascii="Garamond" w:hAnsi="Garamond"/>
                <w:b/>
                <w:sz w:val="28"/>
                <w:szCs w:val="28"/>
                <w:lang w:val="it-IT"/>
              </w:rPr>
              <w:t>”</w:t>
            </w:r>
            <w:r>
              <w:rPr>
                <w:rFonts w:ascii="Garamond" w:hAnsi="Garamond"/>
                <w:b/>
                <w:sz w:val="28"/>
                <w:szCs w:val="28"/>
                <w:lang w:val="it-IT"/>
              </w:rPr>
              <w:t xml:space="preserve"> </w:t>
            </w:r>
          </w:p>
          <w:p w:rsidR="00A80623" w:rsidRPr="00A365EE" w:rsidRDefault="00A80623" w:rsidP="00A80623">
            <w:pPr>
              <w:pStyle w:val="Corpodeltesto"/>
              <w:jc w:val="center"/>
              <w:rPr>
                <w:rFonts w:ascii="Garamond" w:hAnsi="Garamond"/>
                <w:b/>
                <w:sz w:val="28"/>
                <w:szCs w:val="28"/>
                <w:lang w:val="it-IT"/>
              </w:rPr>
            </w:pPr>
            <w:r w:rsidRPr="00A365EE">
              <w:rPr>
                <w:rFonts w:ascii="Garamond" w:hAnsi="Garamond"/>
                <w:b/>
                <w:sz w:val="28"/>
                <w:szCs w:val="28"/>
                <w:lang w:val="it-IT"/>
              </w:rPr>
              <w:t>DELL’IMPORTO</w:t>
            </w:r>
            <w:r>
              <w:rPr>
                <w:rFonts w:ascii="Garamond" w:hAnsi="Garamond"/>
                <w:b/>
                <w:sz w:val="28"/>
                <w:szCs w:val="28"/>
                <w:lang w:val="it-IT"/>
              </w:rPr>
              <w:t xml:space="preserve"> COMPLESSIVO DI </w:t>
            </w:r>
            <w:r w:rsidRPr="00A365EE">
              <w:rPr>
                <w:rFonts w:ascii="Garamond" w:hAnsi="Garamond"/>
                <w:b/>
                <w:sz w:val="28"/>
                <w:szCs w:val="28"/>
                <w:lang w:val="it-IT"/>
              </w:rPr>
              <w:t>€. 2.300.000,00</w:t>
            </w:r>
          </w:p>
          <w:p w:rsidR="00A80623" w:rsidRDefault="00A80623">
            <w:pPr>
              <w:spacing w:after="0" w:line="259" w:lineRule="auto"/>
              <w:ind w:left="1777" w:right="1771" w:firstLine="0"/>
              <w:jc w:val="center"/>
              <w:rPr>
                <w:rFonts w:ascii="Garamond" w:eastAsia="Garamond" w:hAnsi="Garamond" w:cs="Garamond"/>
                <w:b/>
                <w:i w:val="0"/>
                <w:sz w:val="24"/>
              </w:rPr>
            </w:pPr>
          </w:p>
          <w:p w:rsidR="002B7323" w:rsidRPr="00A844C6" w:rsidRDefault="00684956" w:rsidP="00A844C6">
            <w:pPr>
              <w:spacing w:after="0" w:line="259" w:lineRule="auto"/>
              <w:ind w:left="1777" w:right="1771" w:firstLine="0"/>
              <w:jc w:val="center"/>
              <w:rPr>
                <w:rFonts w:ascii="Garamond" w:hAnsi="Garamond"/>
                <w:b/>
                <w:i w:val="0"/>
                <w:sz w:val="24"/>
                <w:szCs w:val="24"/>
              </w:rPr>
            </w:pPr>
            <w:r w:rsidRPr="00A844C6">
              <w:rPr>
                <w:rFonts w:ascii="Garamond" w:eastAsia="Garamond" w:hAnsi="Garamond" w:cs="Garamond"/>
                <w:b/>
                <w:i w:val="0"/>
                <w:sz w:val="24"/>
                <w:szCs w:val="24"/>
                <w:lang w:val="en-US" w:eastAsia="en-US"/>
              </w:rPr>
              <w:t>CUP:</w:t>
            </w:r>
            <w:r w:rsidR="00A844C6" w:rsidRPr="00A844C6">
              <w:rPr>
                <w:rFonts w:ascii="Garamond" w:eastAsia="Garamond" w:hAnsi="Garamond" w:cs="Garamond"/>
                <w:b/>
                <w:i w:val="0"/>
                <w:sz w:val="24"/>
                <w:szCs w:val="24"/>
                <w:lang w:val="en-US" w:eastAsia="en-US"/>
              </w:rPr>
              <w:t xml:space="preserve"> </w:t>
            </w:r>
            <w:r w:rsidRPr="00A844C6">
              <w:rPr>
                <w:rFonts w:ascii="Garamond" w:hAnsi="Garamond"/>
                <w:b/>
                <w:bCs/>
                <w:i w:val="0"/>
                <w:smallCaps/>
                <w:sz w:val="24"/>
                <w:szCs w:val="24"/>
              </w:rPr>
              <w:t xml:space="preserve">D67H18000090002- </w:t>
            </w:r>
            <w:r w:rsidRPr="00A844C6">
              <w:rPr>
                <w:rFonts w:ascii="Garamond" w:eastAsia="Garamond" w:hAnsi="Garamond" w:cs="Garamond"/>
                <w:b/>
                <w:i w:val="0"/>
                <w:sz w:val="24"/>
                <w:szCs w:val="24"/>
                <w:lang w:val="en-US" w:eastAsia="en-US"/>
              </w:rPr>
              <w:t xml:space="preserve"> </w:t>
            </w:r>
            <w:r w:rsidR="00225CAE" w:rsidRPr="00A844C6">
              <w:rPr>
                <w:rFonts w:ascii="Garamond" w:eastAsia="Garamond" w:hAnsi="Garamond" w:cs="Garamond"/>
                <w:b/>
                <w:i w:val="0"/>
                <w:sz w:val="24"/>
                <w:szCs w:val="24"/>
              </w:rPr>
              <w:t>CIG:</w:t>
            </w:r>
            <w:r w:rsidR="00225CAE" w:rsidRPr="00A844C6">
              <w:rPr>
                <w:rFonts w:ascii="Garamond" w:hAnsi="Garamond"/>
                <w:b/>
                <w:i w:val="0"/>
                <w:sz w:val="24"/>
                <w:szCs w:val="24"/>
              </w:rPr>
              <w:t xml:space="preserve"> </w:t>
            </w:r>
            <w:r w:rsidR="00A844C6" w:rsidRPr="00A844C6">
              <w:rPr>
                <w:rFonts w:ascii="Garamond" w:hAnsi="Garamond"/>
                <w:b/>
                <w:i w:val="0"/>
                <w:sz w:val="24"/>
                <w:szCs w:val="24"/>
                <w:lang w:val="en-US" w:eastAsia="en-US"/>
              </w:rPr>
              <w:t>8094188F34</w:t>
            </w:r>
          </w:p>
        </w:tc>
      </w:tr>
    </w:tbl>
    <w:p w:rsidR="002B7323" w:rsidRDefault="00225CAE">
      <w:pPr>
        <w:spacing w:after="0" w:line="259" w:lineRule="auto"/>
        <w:ind w:left="0" w:right="254" w:firstLine="0"/>
        <w:jc w:val="center"/>
      </w:pPr>
      <w:r>
        <w:rPr>
          <w:b/>
          <w:i w:val="0"/>
          <w:sz w:val="22"/>
        </w:rPr>
        <w:t xml:space="preserve"> </w:t>
      </w:r>
    </w:p>
    <w:p w:rsidR="002B7323" w:rsidRDefault="00225CAE">
      <w:pPr>
        <w:spacing w:after="0" w:line="259" w:lineRule="auto"/>
        <w:ind w:left="0" w:right="254" w:firstLine="0"/>
        <w:jc w:val="center"/>
      </w:pPr>
      <w:r>
        <w:rPr>
          <w:b/>
          <w:i w:val="0"/>
          <w:sz w:val="22"/>
        </w:rPr>
        <w:t xml:space="preserve"> </w:t>
      </w:r>
    </w:p>
    <w:p w:rsidR="002B7323" w:rsidRDefault="00225CAE" w:rsidP="005D26C3">
      <w:pPr>
        <w:spacing w:after="0" w:line="259" w:lineRule="auto"/>
        <w:ind w:left="999" w:hanging="10"/>
        <w:jc w:val="center"/>
      </w:pPr>
      <w:r>
        <w:rPr>
          <w:b/>
          <w:i w:val="0"/>
          <w:sz w:val="22"/>
        </w:rPr>
        <w:t xml:space="preserve">RICHIESTA </w:t>
      </w:r>
      <w:r w:rsidR="008D3F1C">
        <w:rPr>
          <w:b/>
          <w:i w:val="0"/>
          <w:sz w:val="22"/>
        </w:rPr>
        <w:t>PRESA VISIONE</w:t>
      </w:r>
      <w:r>
        <w:rPr>
          <w:b/>
          <w:i w:val="0"/>
          <w:sz w:val="22"/>
        </w:rPr>
        <w:t xml:space="preserve"> OBBLIGATORI</w:t>
      </w:r>
      <w:r w:rsidR="008D3F1C">
        <w:rPr>
          <w:b/>
          <w:i w:val="0"/>
          <w:sz w:val="22"/>
        </w:rPr>
        <w:t>A</w:t>
      </w:r>
    </w:p>
    <w:p w:rsidR="002B7323" w:rsidRDefault="005D26C3" w:rsidP="005D26C3">
      <w:pPr>
        <w:pStyle w:val="Titolo2"/>
        <w:spacing w:after="0"/>
        <w:ind w:left="10" w:right="311"/>
        <w:rPr>
          <w:b w:val="0"/>
        </w:rPr>
      </w:pPr>
      <w:r>
        <w:t xml:space="preserve">                 </w:t>
      </w:r>
      <w:r w:rsidR="00225CAE">
        <w:t>SU</w:t>
      </w:r>
      <w:r w:rsidR="00A844C6">
        <w:t>I</w:t>
      </w:r>
      <w:r w:rsidR="00225CAE">
        <w:t xml:space="preserve"> LUOG</w:t>
      </w:r>
      <w:r w:rsidR="00A844C6">
        <w:t>HI</w:t>
      </w:r>
      <w:r w:rsidR="00225CAE">
        <w:t xml:space="preserve"> </w:t>
      </w:r>
      <w:proofErr w:type="spellStart"/>
      <w:r w:rsidR="00225CAE">
        <w:t>DI</w:t>
      </w:r>
      <w:proofErr w:type="spellEnd"/>
      <w:r w:rsidR="00225CAE">
        <w:t xml:space="preserve"> ESECUZIONE DEI LAVORI</w:t>
      </w:r>
    </w:p>
    <w:p w:rsidR="00684956" w:rsidRPr="00684956" w:rsidRDefault="00684956" w:rsidP="00684956">
      <w:bookmarkStart w:id="0" w:name="_GoBack"/>
      <w:bookmarkEnd w:id="0"/>
    </w:p>
    <w:p w:rsidR="002B7323" w:rsidRDefault="00225CAE">
      <w:pPr>
        <w:spacing w:after="116" w:line="248" w:lineRule="auto"/>
        <w:ind w:left="291" w:hanging="10"/>
        <w:jc w:val="left"/>
      </w:pPr>
      <w:r>
        <w:rPr>
          <w:i w:val="0"/>
          <w:sz w:val="22"/>
        </w:rPr>
        <w:t xml:space="preserve">Il sottoscritto  </w:t>
      </w:r>
      <w:r w:rsidR="00335035" w:rsidRPr="00335035">
        <w:rPr>
          <w:rFonts w:ascii="Calibri" w:eastAsia="Calibri" w:hAnsi="Calibri" w:cs="Calibri"/>
          <w:i w:val="0"/>
          <w:noProof/>
          <w:sz w:val="22"/>
        </w:rPr>
      </w:r>
      <w:r w:rsidR="00335035" w:rsidRPr="00335035">
        <w:rPr>
          <w:rFonts w:ascii="Calibri" w:eastAsia="Calibri" w:hAnsi="Calibri" w:cs="Calibri"/>
          <w:i w:val="0"/>
          <w:noProof/>
          <w:sz w:val="22"/>
        </w:rPr>
        <w:pict>
          <v:group id="Group 8949" o:spid="_x0000_s1039" style="width:425.6pt;height:.5pt;mso-position-horizontal-relative:char;mso-position-vertical-relative:line" coordsize="54049,60">
            <v:shape id="Shape 9685" o:spid="_x0000_s1040" style="position:absolute;width:54049;height:91" coordsize="5404993,9144" path="m,l5404993,r,9144l,9144,,e" fillcolor="black" stroked="f" strokeweight="0">
              <v:stroke opacity="0" miterlimit="10" joinstyle="miter"/>
            </v:shape>
            <w10:wrap type="none"/>
            <w10:anchorlock/>
          </v:group>
        </w:pict>
      </w:r>
      <w:r>
        <w:rPr>
          <w:i w:val="0"/>
          <w:sz w:val="22"/>
        </w:rPr>
        <w:t xml:space="preserve"> </w:t>
      </w:r>
    </w:p>
    <w:p w:rsidR="002B7323" w:rsidRDefault="00225CAE">
      <w:pPr>
        <w:tabs>
          <w:tab w:val="center" w:pos="1650"/>
          <w:tab w:val="center" w:pos="10036"/>
        </w:tabs>
        <w:spacing w:after="111" w:line="259" w:lineRule="auto"/>
        <w:ind w:left="0" w:firstLine="0"/>
        <w:jc w:val="left"/>
      </w:pPr>
      <w:r>
        <w:rPr>
          <w:rFonts w:ascii="Calibri" w:eastAsia="Calibri" w:hAnsi="Calibri" w:cs="Calibri"/>
          <w:i w:val="0"/>
          <w:sz w:val="22"/>
        </w:rPr>
        <w:tab/>
      </w:r>
      <w:r>
        <w:rPr>
          <w:i w:val="0"/>
          <w:sz w:val="22"/>
        </w:rPr>
        <w:t>Nato (</w:t>
      </w:r>
      <w:r>
        <w:rPr>
          <w:sz w:val="22"/>
        </w:rPr>
        <w:t>luogo e data di nascita</w:t>
      </w:r>
      <w:r>
        <w:rPr>
          <w:i w:val="0"/>
          <w:sz w:val="22"/>
        </w:rPr>
        <w:t xml:space="preserve">): </w:t>
      </w:r>
      <w:r>
        <w:rPr>
          <w:i w:val="0"/>
          <w:sz w:val="22"/>
          <w:u w:val="single" w:color="000000"/>
        </w:rPr>
        <w:t xml:space="preserve"> </w:t>
      </w:r>
      <w:r>
        <w:rPr>
          <w:i w:val="0"/>
          <w:sz w:val="22"/>
          <w:u w:val="single" w:color="000000"/>
        </w:rPr>
        <w:tab/>
      </w:r>
      <w:r>
        <w:rPr>
          <w:i w:val="0"/>
          <w:sz w:val="22"/>
        </w:rPr>
        <w:t xml:space="preserve"> </w:t>
      </w:r>
    </w:p>
    <w:p w:rsidR="002B7323" w:rsidRDefault="00225CAE">
      <w:pPr>
        <w:tabs>
          <w:tab w:val="center" w:pos="872"/>
          <w:tab w:val="center" w:pos="4929"/>
        </w:tabs>
        <w:spacing w:after="116" w:line="248" w:lineRule="auto"/>
        <w:ind w:left="0" w:firstLine="0"/>
        <w:jc w:val="left"/>
      </w:pPr>
      <w:r>
        <w:rPr>
          <w:rFonts w:ascii="Calibri" w:eastAsia="Calibri" w:hAnsi="Calibri" w:cs="Calibri"/>
          <w:i w:val="0"/>
          <w:sz w:val="22"/>
        </w:rPr>
        <w:tab/>
      </w:r>
      <w:r>
        <w:rPr>
          <w:i w:val="0"/>
          <w:sz w:val="22"/>
        </w:rPr>
        <w:t xml:space="preserve">Residente in: </w:t>
      </w:r>
      <w:r>
        <w:rPr>
          <w:i w:val="0"/>
          <w:sz w:val="22"/>
        </w:rPr>
        <w:tab/>
        <w:t xml:space="preserve">Via/P.zza _________________________________________________ </w:t>
      </w:r>
    </w:p>
    <w:p w:rsidR="002B7323" w:rsidRDefault="00225CAE">
      <w:pPr>
        <w:spacing w:after="103" w:line="259" w:lineRule="auto"/>
        <w:ind w:left="10" w:right="189" w:hanging="10"/>
        <w:jc w:val="right"/>
      </w:pPr>
      <w:r>
        <w:rPr>
          <w:i w:val="0"/>
          <w:sz w:val="22"/>
        </w:rPr>
        <w:t xml:space="preserve">Comune_________________________________________________ Prov. ____________ </w:t>
      </w:r>
    </w:p>
    <w:p w:rsidR="002B7323" w:rsidRDefault="00225CAE">
      <w:pPr>
        <w:spacing w:after="116" w:line="248" w:lineRule="auto"/>
        <w:ind w:left="1794" w:hanging="10"/>
        <w:jc w:val="left"/>
      </w:pPr>
      <w:r>
        <w:rPr>
          <w:i w:val="0"/>
          <w:sz w:val="22"/>
        </w:rPr>
        <w:t xml:space="preserve">Tel n. _________________________________________________ </w:t>
      </w:r>
    </w:p>
    <w:p w:rsidR="002B7323" w:rsidRDefault="00225CAE">
      <w:pPr>
        <w:spacing w:after="103" w:line="259" w:lineRule="auto"/>
        <w:ind w:left="0" w:right="51" w:firstLine="0"/>
        <w:jc w:val="center"/>
      </w:pPr>
      <w:r>
        <w:rPr>
          <w:i w:val="0"/>
          <w:sz w:val="22"/>
        </w:rPr>
        <w:t>Cellulare n. _________________________________________________</w:t>
      </w:r>
      <w:r>
        <w:rPr>
          <w:sz w:val="22"/>
        </w:rPr>
        <w:t xml:space="preserve">  </w:t>
      </w:r>
    </w:p>
    <w:p w:rsidR="002B7323" w:rsidRDefault="00225CAE">
      <w:pPr>
        <w:spacing w:after="4" w:line="357" w:lineRule="auto"/>
        <w:ind w:left="1794" w:hanging="10"/>
        <w:jc w:val="left"/>
      </w:pPr>
      <w:r>
        <w:rPr>
          <w:sz w:val="22"/>
        </w:rPr>
        <w:t>(Indicare il numero di telefono e/o di cellulare per eventuali comunicazioni in merito all’effettuazione del sopralluogo)</w:t>
      </w:r>
      <w:r>
        <w:rPr>
          <w:i w:val="0"/>
          <w:sz w:val="22"/>
        </w:rPr>
        <w:t xml:space="preserve"> </w:t>
      </w:r>
    </w:p>
    <w:p w:rsidR="002B7323" w:rsidRDefault="00225CAE">
      <w:pPr>
        <w:spacing w:after="0" w:line="356" w:lineRule="auto"/>
        <w:ind w:left="291" w:hanging="10"/>
        <w:jc w:val="left"/>
      </w:pPr>
      <w:r>
        <w:rPr>
          <w:b/>
          <w:i w:val="0"/>
          <w:sz w:val="22"/>
        </w:rPr>
        <w:t xml:space="preserve">al fine di prendere visione dei luoghi in cui devono essere </w:t>
      </w:r>
      <w:r w:rsidR="003D5B75">
        <w:rPr>
          <w:b/>
          <w:i w:val="0"/>
          <w:sz w:val="22"/>
        </w:rPr>
        <w:t>eseguiti</w:t>
      </w:r>
      <w:r>
        <w:rPr>
          <w:b/>
          <w:i w:val="0"/>
          <w:sz w:val="22"/>
        </w:rPr>
        <w:t xml:space="preserve"> i lavori previsti nell’appalto in oggetto</w:t>
      </w:r>
      <w:r>
        <w:rPr>
          <w:i w:val="0"/>
          <w:sz w:val="22"/>
        </w:rPr>
        <w:t xml:space="preserve"> </w:t>
      </w:r>
    </w:p>
    <w:p w:rsidR="002B7323" w:rsidRDefault="00225CAE">
      <w:pPr>
        <w:pStyle w:val="Titolo2"/>
        <w:ind w:left="10" w:right="304"/>
      </w:pPr>
      <w:r>
        <w:t>CHIEDE</w:t>
      </w:r>
      <w:r>
        <w:rPr>
          <w:b w:val="0"/>
        </w:rPr>
        <w:t xml:space="preserve"> </w:t>
      </w:r>
    </w:p>
    <w:p w:rsidR="002B7323" w:rsidRDefault="00225CAE">
      <w:pPr>
        <w:spacing w:after="106" w:line="259" w:lineRule="auto"/>
        <w:ind w:left="291" w:hanging="10"/>
        <w:jc w:val="left"/>
      </w:pPr>
      <w:r>
        <w:rPr>
          <w:b/>
          <w:i w:val="0"/>
          <w:sz w:val="22"/>
        </w:rPr>
        <w:t>di effettuare un sopralluogo in data</w:t>
      </w:r>
      <w:r>
        <w:rPr>
          <w:b/>
          <w:i w:val="0"/>
          <w:sz w:val="22"/>
          <w:u w:val="single" w:color="000000"/>
        </w:rPr>
        <w:t xml:space="preserve">_____________ </w:t>
      </w:r>
      <w:r>
        <w:rPr>
          <w:b/>
          <w:i w:val="0"/>
          <w:sz w:val="22"/>
        </w:rPr>
        <w:t>alle ore</w:t>
      </w:r>
      <w:r>
        <w:rPr>
          <w:b/>
          <w:i w:val="0"/>
          <w:sz w:val="22"/>
          <w:u w:val="single" w:color="000000"/>
        </w:rPr>
        <w:t>___________</w:t>
      </w:r>
      <w:r>
        <w:rPr>
          <w:b/>
          <w:i w:val="0"/>
          <w:sz w:val="22"/>
        </w:rPr>
        <w:t xml:space="preserve"> </w:t>
      </w:r>
    </w:p>
    <w:p w:rsidR="002B7323" w:rsidRDefault="00225CAE">
      <w:pPr>
        <w:spacing w:line="361" w:lineRule="auto"/>
        <w:ind w:left="296" w:firstLine="0"/>
        <w:jc w:val="left"/>
      </w:pPr>
      <w:r>
        <w:rPr>
          <w:b/>
          <w:i w:val="0"/>
          <w:sz w:val="22"/>
        </w:rPr>
        <w:t xml:space="preserve">per conto della ditta </w:t>
      </w:r>
      <w:r>
        <w:rPr>
          <w:b/>
          <w:i w:val="0"/>
          <w:sz w:val="22"/>
          <w:u w:val="single" w:color="000000"/>
        </w:rPr>
        <w:t xml:space="preserve"> </w:t>
      </w:r>
      <w:r>
        <w:rPr>
          <w:b/>
          <w:i w:val="0"/>
          <w:sz w:val="22"/>
          <w:u w:val="single" w:color="000000"/>
        </w:rPr>
        <w:tab/>
        <w:t>_______________________________________________________________</w:t>
      </w:r>
      <w:r>
        <w:rPr>
          <w:i w:val="0"/>
          <w:sz w:val="22"/>
        </w:rPr>
        <w:t xml:space="preserve"> </w:t>
      </w:r>
      <w:r>
        <w:rPr>
          <w:b/>
          <w:i w:val="0"/>
          <w:sz w:val="22"/>
        </w:rPr>
        <w:t xml:space="preserve">con sede in  </w:t>
      </w:r>
      <w:r w:rsidR="00335035" w:rsidRPr="00335035">
        <w:rPr>
          <w:rFonts w:ascii="Calibri" w:eastAsia="Calibri" w:hAnsi="Calibri" w:cs="Calibri"/>
          <w:i w:val="0"/>
          <w:noProof/>
          <w:sz w:val="22"/>
        </w:rPr>
      </w:r>
      <w:r w:rsidR="00335035" w:rsidRPr="00335035">
        <w:rPr>
          <w:rFonts w:ascii="Calibri" w:eastAsia="Calibri" w:hAnsi="Calibri" w:cs="Calibri"/>
          <w:i w:val="0"/>
          <w:noProof/>
          <w:sz w:val="22"/>
        </w:rPr>
        <w:pict>
          <v:group id="Group 8950" o:spid="_x0000_s1037" style="width:425pt;height:1.1pt;mso-position-horizontal-relative:char;mso-position-vertical-relative:line" coordsize="53973,137">
            <v:shape id="Shape 9687" o:spid="_x0000_s1038" style="position:absolute;width:53973;height:137" coordsize="5397373,13716" path="m,l5397373,r,13716l,13716,,e" fillcolor="black" stroked="f" strokeweight="0">
              <v:stroke opacity="0" miterlimit="10" joinstyle="miter"/>
            </v:shape>
            <w10:wrap type="none"/>
            <w10:anchorlock/>
          </v:group>
        </w:pict>
      </w:r>
      <w:r>
        <w:rPr>
          <w:i w:val="0"/>
          <w:sz w:val="22"/>
        </w:rPr>
        <w:t xml:space="preserve"> </w:t>
      </w:r>
    </w:p>
    <w:p w:rsidR="002B7323" w:rsidRDefault="00225CAE">
      <w:pPr>
        <w:tabs>
          <w:tab w:val="center" w:pos="5069"/>
          <w:tab w:val="right" w:pos="10089"/>
        </w:tabs>
        <w:spacing w:after="106" w:line="259" w:lineRule="auto"/>
        <w:ind w:left="0" w:firstLine="0"/>
        <w:jc w:val="left"/>
      </w:pPr>
      <w:r>
        <w:rPr>
          <w:rFonts w:ascii="Calibri" w:eastAsia="Calibri" w:hAnsi="Calibri" w:cs="Calibri"/>
          <w:i w:val="0"/>
          <w:sz w:val="22"/>
        </w:rPr>
        <w:tab/>
      </w:r>
      <w:proofErr w:type="spellStart"/>
      <w:r>
        <w:rPr>
          <w:b/>
          <w:i w:val="0"/>
          <w:sz w:val="22"/>
        </w:rPr>
        <w:t>Cod.Fisc.</w:t>
      </w:r>
      <w:proofErr w:type="spellEnd"/>
      <w:r>
        <w:rPr>
          <w:b/>
          <w:i w:val="0"/>
          <w:sz w:val="22"/>
        </w:rPr>
        <w:t>/</w:t>
      </w:r>
      <w:proofErr w:type="spellStart"/>
      <w:r>
        <w:rPr>
          <w:b/>
          <w:i w:val="0"/>
          <w:sz w:val="22"/>
        </w:rPr>
        <w:t>P.IVA</w:t>
      </w:r>
      <w:proofErr w:type="spellEnd"/>
      <w:r>
        <w:rPr>
          <w:b/>
          <w:i w:val="0"/>
          <w:sz w:val="22"/>
        </w:rPr>
        <w:t xml:space="preserve"> </w:t>
      </w:r>
      <w:r w:rsidR="00335035" w:rsidRPr="00335035">
        <w:rPr>
          <w:rFonts w:ascii="Calibri" w:eastAsia="Calibri" w:hAnsi="Calibri" w:cs="Calibri"/>
          <w:i w:val="0"/>
          <w:noProof/>
          <w:sz w:val="22"/>
        </w:rPr>
      </w:r>
      <w:r w:rsidR="00335035" w:rsidRPr="00335035">
        <w:rPr>
          <w:rFonts w:ascii="Calibri" w:eastAsia="Calibri" w:hAnsi="Calibri" w:cs="Calibri"/>
          <w:i w:val="0"/>
          <w:noProof/>
          <w:sz w:val="22"/>
        </w:rPr>
        <w:pict>
          <v:group id="Group 8951" o:spid="_x0000_s1035" style="width:400.85pt;height:1.1pt;mso-position-horizontal-relative:char;mso-position-vertical-relative:line" coordsize="50910,137">
            <v:shape id="Shape 9689" o:spid="_x0000_s1036" style="position:absolute;width:50910;height:137" coordsize="5091049,13715" path="m,l5091049,r,13715l,13715,,e" fillcolor="black" stroked="f" strokeweight="0">
              <v:stroke opacity="0" miterlimit="10" joinstyle="miter"/>
            </v:shape>
            <w10:wrap type="none"/>
            <w10:anchorlock/>
          </v:group>
        </w:pict>
      </w:r>
      <w:r>
        <w:rPr>
          <w:b/>
          <w:i w:val="0"/>
          <w:sz w:val="22"/>
        </w:rPr>
        <w:t xml:space="preserve"> </w:t>
      </w:r>
      <w:r>
        <w:rPr>
          <w:b/>
          <w:i w:val="0"/>
          <w:sz w:val="22"/>
        </w:rPr>
        <w:tab/>
      </w:r>
      <w:r>
        <w:rPr>
          <w:i w:val="0"/>
          <w:sz w:val="22"/>
        </w:rPr>
        <w:t xml:space="preserve"> </w:t>
      </w:r>
    </w:p>
    <w:p w:rsidR="002B7323" w:rsidRDefault="00225CAE">
      <w:pPr>
        <w:spacing w:after="98" w:line="259" w:lineRule="auto"/>
        <w:ind w:left="306" w:hanging="10"/>
        <w:jc w:val="left"/>
      </w:pPr>
      <w:r>
        <w:rPr>
          <w:b/>
          <w:sz w:val="22"/>
        </w:rPr>
        <w:t xml:space="preserve">(fare una croce sulla casella che interessa): </w:t>
      </w:r>
    </w:p>
    <w:p w:rsidR="002B7323" w:rsidRDefault="00225CAE" w:rsidP="00117905">
      <w:pPr>
        <w:pStyle w:val="Paragrafoelenco"/>
        <w:numPr>
          <w:ilvl w:val="0"/>
          <w:numId w:val="7"/>
        </w:numPr>
        <w:spacing w:line="248" w:lineRule="auto"/>
        <w:ind w:right="1158"/>
      </w:pPr>
      <w:r w:rsidRPr="00117905">
        <w:rPr>
          <w:sz w:val="22"/>
        </w:rPr>
        <w:t>in qualità di legal</w:t>
      </w:r>
      <w:r w:rsidR="00117905" w:rsidRPr="00117905">
        <w:rPr>
          <w:sz w:val="22"/>
        </w:rPr>
        <w:t xml:space="preserve">e rappresentante della Ditta in </w:t>
      </w:r>
      <w:r w:rsidRPr="00117905">
        <w:rPr>
          <w:sz w:val="22"/>
        </w:rPr>
        <w:t>questione o in</w:t>
      </w:r>
      <w:r w:rsidR="00117905">
        <w:rPr>
          <w:sz w:val="22"/>
        </w:rPr>
        <w:t xml:space="preserve"> al</w:t>
      </w:r>
      <w:r w:rsidRPr="00117905">
        <w:rPr>
          <w:sz w:val="22"/>
        </w:rPr>
        <w:t>ternativa</w:t>
      </w:r>
      <w:r w:rsidR="00117905">
        <w:rPr>
          <w:sz w:val="22"/>
        </w:rPr>
        <w:t>;</w:t>
      </w:r>
      <w:r w:rsidRPr="00117905">
        <w:rPr>
          <w:sz w:val="22"/>
        </w:rPr>
        <w:t xml:space="preserve"> </w:t>
      </w:r>
    </w:p>
    <w:p w:rsidR="002B7323" w:rsidRDefault="00225CAE" w:rsidP="00117905">
      <w:pPr>
        <w:pStyle w:val="Paragrafoelenco"/>
        <w:numPr>
          <w:ilvl w:val="0"/>
          <w:numId w:val="7"/>
        </w:numPr>
        <w:spacing w:line="248" w:lineRule="auto"/>
        <w:ind w:right="875"/>
      </w:pPr>
      <w:r w:rsidRPr="00117905">
        <w:rPr>
          <w:sz w:val="22"/>
        </w:rPr>
        <w:t>in qualità di D</w:t>
      </w:r>
      <w:r w:rsidR="00117905" w:rsidRPr="00117905">
        <w:rPr>
          <w:sz w:val="22"/>
        </w:rPr>
        <w:t xml:space="preserve">irettore Tecnico della Ditta in </w:t>
      </w:r>
      <w:r w:rsidRPr="00117905">
        <w:rPr>
          <w:sz w:val="22"/>
        </w:rPr>
        <w:t xml:space="preserve">questione </w:t>
      </w:r>
      <w:r w:rsidR="00117905" w:rsidRPr="00117905">
        <w:rPr>
          <w:sz w:val="22"/>
        </w:rPr>
        <w:t xml:space="preserve">o in </w:t>
      </w:r>
      <w:r w:rsidRPr="00117905">
        <w:rPr>
          <w:sz w:val="22"/>
        </w:rPr>
        <w:t>alternativa</w:t>
      </w:r>
      <w:r w:rsidR="00117905">
        <w:rPr>
          <w:sz w:val="22"/>
        </w:rPr>
        <w:t>;</w:t>
      </w:r>
      <w:r w:rsidRPr="00117905">
        <w:rPr>
          <w:sz w:val="22"/>
        </w:rPr>
        <w:t xml:space="preserve"> </w:t>
      </w:r>
    </w:p>
    <w:p w:rsidR="00117905" w:rsidRPr="00117905" w:rsidRDefault="00225CAE" w:rsidP="00117905">
      <w:pPr>
        <w:pStyle w:val="Paragrafoelenco"/>
        <w:numPr>
          <w:ilvl w:val="0"/>
          <w:numId w:val="7"/>
        </w:numPr>
        <w:spacing w:after="116" w:line="248" w:lineRule="auto"/>
        <w:ind w:right="591"/>
      </w:pPr>
      <w:r w:rsidRPr="00117905">
        <w:rPr>
          <w:sz w:val="22"/>
        </w:rPr>
        <w:t xml:space="preserve">in qualità di Procuratore Speciale della Ditta in questione </w:t>
      </w:r>
      <w:r w:rsidR="00117905" w:rsidRPr="00117905">
        <w:rPr>
          <w:sz w:val="22"/>
        </w:rPr>
        <w:t xml:space="preserve">o </w:t>
      </w:r>
      <w:r w:rsidRPr="00117905">
        <w:rPr>
          <w:sz w:val="22"/>
        </w:rPr>
        <w:t>in alternativa</w:t>
      </w:r>
      <w:r w:rsidR="00117905">
        <w:rPr>
          <w:sz w:val="22"/>
        </w:rPr>
        <w:t>;</w:t>
      </w:r>
    </w:p>
    <w:p w:rsidR="00117905" w:rsidRPr="00117905" w:rsidRDefault="00225CAE" w:rsidP="00117905">
      <w:pPr>
        <w:pStyle w:val="Paragrafoelenco"/>
        <w:numPr>
          <w:ilvl w:val="0"/>
          <w:numId w:val="7"/>
        </w:numPr>
        <w:spacing w:after="11" w:line="248" w:lineRule="auto"/>
      </w:pPr>
      <w:r w:rsidRPr="00117905">
        <w:rPr>
          <w:sz w:val="22"/>
        </w:rPr>
        <w:t>in qualità di dipendente della Ditta in questione</w:t>
      </w:r>
      <w:r w:rsidR="00117905">
        <w:rPr>
          <w:sz w:val="22"/>
        </w:rPr>
        <w:t>;</w:t>
      </w:r>
    </w:p>
    <w:p w:rsidR="00117905" w:rsidRDefault="00117905" w:rsidP="00117905">
      <w:pPr>
        <w:pStyle w:val="Paragrafoelenco"/>
        <w:spacing w:after="11" w:line="248" w:lineRule="auto"/>
        <w:rPr>
          <w:sz w:val="22"/>
        </w:rPr>
      </w:pPr>
    </w:p>
    <w:p w:rsidR="002B7323" w:rsidRDefault="00225CAE" w:rsidP="00117905">
      <w:pPr>
        <w:pStyle w:val="Paragrafoelenco"/>
        <w:spacing w:after="11" w:line="248" w:lineRule="auto"/>
      </w:pPr>
      <w:r w:rsidRPr="00117905">
        <w:rPr>
          <w:sz w:val="22"/>
        </w:rPr>
        <w:t xml:space="preserve"> </w:t>
      </w:r>
    </w:p>
    <w:p w:rsidR="002B7323" w:rsidRDefault="00225CAE">
      <w:pPr>
        <w:spacing w:after="103" w:line="259" w:lineRule="auto"/>
        <w:ind w:left="0" w:right="130" w:firstLine="0"/>
        <w:jc w:val="center"/>
      </w:pPr>
      <w:r>
        <w:rPr>
          <w:b/>
          <w:i w:val="0"/>
          <w:sz w:val="22"/>
        </w:rPr>
        <w:t xml:space="preserve"> </w:t>
      </w:r>
    </w:p>
    <w:p w:rsidR="002B7323" w:rsidRDefault="00225CAE">
      <w:pPr>
        <w:spacing w:after="103" w:line="259" w:lineRule="auto"/>
        <w:ind w:left="0" w:right="130" w:firstLine="0"/>
        <w:jc w:val="center"/>
      </w:pPr>
      <w:r>
        <w:rPr>
          <w:b/>
          <w:i w:val="0"/>
          <w:sz w:val="22"/>
        </w:rPr>
        <w:t xml:space="preserve"> </w:t>
      </w:r>
    </w:p>
    <w:p w:rsidR="002B7323" w:rsidRDefault="00225CAE">
      <w:pPr>
        <w:pStyle w:val="Titolo2"/>
        <w:ind w:left="10" w:right="185"/>
      </w:pPr>
      <w:r>
        <w:lastRenderedPageBreak/>
        <w:t>A tal fine</w:t>
      </w:r>
      <w:r>
        <w:rPr>
          <w:b w:val="0"/>
        </w:rPr>
        <w:t xml:space="preserve"> </w:t>
      </w:r>
    </w:p>
    <w:p w:rsidR="002B7323" w:rsidRDefault="00335035">
      <w:pPr>
        <w:spacing w:after="106" w:line="259" w:lineRule="auto"/>
        <w:ind w:left="291" w:hanging="10"/>
        <w:jc w:val="left"/>
      </w:pPr>
      <w:r w:rsidRPr="00335035">
        <w:rPr>
          <w:rFonts w:ascii="Calibri" w:eastAsia="Calibri" w:hAnsi="Calibri" w:cs="Calibri"/>
          <w:i w:val="0"/>
          <w:noProof/>
          <w:sz w:val="22"/>
        </w:rPr>
        <w:pict>
          <v:group id="Group 9346" o:spid="_x0000_s1026" style="position:absolute;left:0;text-align:left;margin-left:10.2pt;margin-top:.95pt;width:10.35pt;height:29.3pt;z-index:251659264" coordsize="1313,3718">
            <v:shape id="Shape 625" o:spid="_x0000_s1028" style="position:absolute;width:1313;height:1310" coordsize="131369,131064" path="m,131064r131369,l131369,,,xe" filled="f" fillcolor="black" strokeweight=".72pt">
              <v:fill opacity="0"/>
            </v:shape>
            <v:shape id="Shape 662" o:spid="_x0000_s1027" style="position:absolute;top:2407;width:1313;height:1310" coordsize="131369,131064" path="m,131064r131369,l131369,,,xe" filled="f" fillcolor="black" strokeweight=".72pt">
              <v:fill opacity="0"/>
            </v:shape>
            <w10:wrap type="square"/>
          </v:group>
        </w:pict>
      </w:r>
      <w:r w:rsidR="00225CAE">
        <w:rPr>
          <w:i w:val="0"/>
          <w:sz w:val="22"/>
        </w:rPr>
        <w:t xml:space="preserve"> </w:t>
      </w:r>
      <w:r w:rsidR="00225CAE">
        <w:rPr>
          <w:b/>
          <w:i w:val="0"/>
          <w:sz w:val="22"/>
        </w:rPr>
        <w:t>allega fotocopia di un proprio documento di identità in corso di validità</w:t>
      </w:r>
      <w:r w:rsidR="007D6BB7">
        <w:rPr>
          <w:b/>
          <w:i w:val="0"/>
          <w:sz w:val="22"/>
        </w:rPr>
        <w:t>.</w:t>
      </w:r>
      <w:r w:rsidR="00225CAE">
        <w:rPr>
          <w:i w:val="0"/>
          <w:sz w:val="22"/>
        </w:rPr>
        <w:t xml:space="preserve"> </w:t>
      </w:r>
    </w:p>
    <w:p w:rsidR="002B7323" w:rsidRDefault="00225CAE">
      <w:pPr>
        <w:spacing w:after="11" w:line="370" w:lineRule="auto"/>
        <w:ind w:left="192" w:hanging="10"/>
        <w:jc w:val="left"/>
      </w:pPr>
      <w:r>
        <w:rPr>
          <w:i w:val="0"/>
          <w:sz w:val="22"/>
        </w:rPr>
        <w:t xml:space="preserve"> </w:t>
      </w:r>
      <w:r>
        <w:rPr>
          <w:b/>
          <w:i w:val="0"/>
          <w:sz w:val="22"/>
        </w:rPr>
        <w:t xml:space="preserve">Indica il seguente recapito dove dovrà essere inoltrata la convocazione per l’effettuazione del sopralluogo: </w:t>
      </w:r>
      <w:r>
        <w:rPr>
          <w:i w:val="0"/>
          <w:sz w:val="22"/>
        </w:rPr>
        <w:t>indirizzo PEC ___</w:t>
      </w:r>
      <w:r w:rsidR="007D6BB7">
        <w:rPr>
          <w:i w:val="0"/>
          <w:sz w:val="22"/>
        </w:rPr>
        <w:t>_______________________________ .</w:t>
      </w:r>
      <w:r>
        <w:rPr>
          <w:i w:val="0"/>
          <w:sz w:val="22"/>
        </w:rPr>
        <w:t xml:space="preserve"> </w:t>
      </w:r>
    </w:p>
    <w:p w:rsidR="002B7323" w:rsidRDefault="00225CAE">
      <w:pPr>
        <w:spacing w:after="108" w:line="259" w:lineRule="auto"/>
        <w:ind w:left="0" w:firstLine="0"/>
        <w:jc w:val="left"/>
      </w:pPr>
      <w:r>
        <w:rPr>
          <w:i w:val="0"/>
          <w:sz w:val="22"/>
        </w:rPr>
        <w:t xml:space="preserve"> </w:t>
      </w:r>
    </w:p>
    <w:p w:rsidR="002B7323" w:rsidRDefault="00225CAE">
      <w:pPr>
        <w:pStyle w:val="Titolo3"/>
        <w:tabs>
          <w:tab w:val="center" w:pos="2148"/>
          <w:tab w:val="center" w:pos="3445"/>
          <w:tab w:val="center" w:pos="4165"/>
          <w:tab w:val="center" w:pos="4885"/>
          <w:tab w:val="center" w:pos="7101"/>
        </w:tabs>
        <w:spacing w:after="104"/>
        <w:ind w:left="0" w:firstLine="0"/>
        <w:jc w:val="left"/>
      </w:pPr>
      <w:r>
        <w:rPr>
          <w:rFonts w:ascii="Calibri" w:eastAsia="Calibri" w:hAnsi="Calibri" w:cs="Calibri"/>
          <w:b w:val="0"/>
          <w:i w:val="0"/>
        </w:rPr>
        <w:tab/>
      </w:r>
      <w:r>
        <w:t xml:space="preserve">Data ___________  </w:t>
      </w:r>
      <w:r>
        <w:tab/>
        <w:t xml:space="preserve"> </w:t>
      </w:r>
      <w:r>
        <w:tab/>
        <w:t xml:space="preserve"> </w:t>
      </w:r>
      <w:r>
        <w:tab/>
        <w:t xml:space="preserve"> </w:t>
      </w:r>
      <w:r>
        <w:tab/>
        <w:t>Firma _____________________</w:t>
      </w:r>
      <w:r>
        <w:rPr>
          <w:b w:val="0"/>
          <w:i w:val="0"/>
        </w:rPr>
        <w:t xml:space="preserve"> </w:t>
      </w:r>
    </w:p>
    <w:p w:rsidR="002B7323" w:rsidRDefault="00225CAE">
      <w:pPr>
        <w:spacing w:after="108" w:line="259" w:lineRule="auto"/>
        <w:ind w:left="0" w:firstLine="0"/>
        <w:jc w:val="left"/>
        <w:rPr>
          <w:i w:val="0"/>
          <w:sz w:val="22"/>
        </w:rPr>
      </w:pPr>
      <w:r>
        <w:rPr>
          <w:i w:val="0"/>
          <w:sz w:val="22"/>
        </w:rPr>
        <w:t xml:space="preserve"> </w:t>
      </w:r>
    </w:p>
    <w:p w:rsidR="007D6BB7" w:rsidRDefault="007D6BB7">
      <w:pPr>
        <w:spacing w:after="108" w:line="259" w:lineRule="auto"/>
        <w:ind w:left="0" w:firstLine="0"/>
        <w:jc w:val="left"/>
        <w:rPr>
          <w:i w:val="0"/>
          <w:sz w:val="22"/>
        </w:rPr>
      </w:pPr>
    </w:p>
    <w:p w:rsidR="007D6BB7" w:rsidRDefault="007D6BB7">
      <w:pPr>
        <w:spacing w:after="108" w:line="259" w:lineRule="auto"/>
        <w:ind w:left="0" w:firstLine="0"/>
        <w:jc w:val="left"/>
      </w:pPr>
    </w:p>
    <w:p w:rsidR="002B7323" w:rsidRDefault="00225CAE">
      <w:pPr>
        <w:spacing w:after="82" w:line="259" w:lineRule="auto"/>
        <w:ind w:left="125" w:hanging="10"/>
        <w:jc w:val="left"/>
      </w:pPr>
      <w:r>
        <w:rPr>
          <w:b/>
          <w:i w:val="0"/>
          <w:sz w:val="22"/>
        </w:rPr>
        <w:t>AVVERTENZE:</w:t>
      </w:r>
      <w:r>
        <w:rPr>
          <w:i w:val="0"/>
          <w:sz w:val="22"/>
        </w:rPr>
        <w:t xml:space="preserve"> </w:t>
      </w:r>
    </w:p>
    <w:p w:rsidR="002B7323" w:rsidRDefault="00225CAE">
      <w:pPr>
        <w:numPr>
          <w:ilvl w:val="0"/>
          <w:numId w:val="1"/>
        </w:numPr>
        <w:spacing w:after="105" w:line="259" w:lineRule="auto"/>
        <w:ind w:right="265" w:hanging="346"/>
      </w:pPr>
      <w:r>
        <w:t xml:space="preserve">Alla presente richiesta va allegata fotocopia di un documento di identità del richiedente </w:t>
      </w:r>
    </w:p>
    <w:p w:rsidR="002B7323" w:rsidRDefault="00225CAE">
      <w:pPr>
        <w:numPr>
          <w:ilvl w:val="0"/>
          <w:numId w:val="1"/>
        </w:numPr>
        <w:ind w:right="265" w:hanging="346"/>
      </w:pPr>
      <w:r>
        <w:t xml:space="preserve">L’effettuazione del sopralluogo presso il luogo di esecuzione dei lavori ha carattere obbligatorio, </w:t>
      </w:r>
      <w:r>
        <w:rPr>
          <w:b/>
          <w:u w:val="single" w:color="000000"/>
        </w:rPr>
        <w:t>a pena di</w:t>
      </w:r>
      <w:r>
        <w:rPr>
          <w:b/>
        </w:rPr>
        <w:t xml:space="preserve"> </w:t>
      </w:r>
      <w:r>
        <w:rPr>
          <w:b/>
          <w:u w:val="single" w:color="000000"/>
        </w:rPr>
        <w:t>esclusione</w:t>
      </w:r>
      <w:r>
        <w:t xml:space="preserve"> dalla gara. </w:t>
      </w:r>
    </w:p>
    <w:p w:rsidR="002B7323" w:rsidRDefault="00225CAE">
      <w:pPr>
        <w:numPr>
          <w:ilvl w:val="0"/>
          <w:numId w:val="1"/>
        </w:numPr>
        <w:ind w:right="265" w:hanging="346"/>
      </w:pPr>
      <w:r>
        <w:t xml:space="preserve">Le Ditte che intendono partecipare alla gara devono previamente inoltrare la richiesta per effettuare il sopralluogo, compilando e sottoscrivendo il presente Modulo, e indirizzandolo, con un anticipo di </w:t>
      </w:r>
      <w:r>
        <w:rPr>
          <w:u w:val="single" w:color="000000"/>
        </w:rPr>
        <w:t>almeno 5</w:t>
      </w:r>
      <w:r>
        <w:t xml:space="preserve"> </w:t>
      </w:r>
      <w:r>
        <w:rPr>
          <w:u w:val="single" w:color="000000"/>
        </w:rPr>
        <w:t>(cinque)</w:t>
      </w:r>
      <w:r>
        <w:t xml:space="preserve"> </w:t>
      </w:r>
      <w:r>
        <w:rPr>
          <w:u w:val="single" w:color="000000"/>
        </w:rPr>
        <w:t>giorni,</w:t>
      </w:r>
      <w:r>
        <w:t xml:space="preserve"> alla stazione appaltante indicata in indirizzo al modulo (sia alla mail che alla PEC). </w:t>
      </w:r>
    </w:p>
    <w:p w:rsidR="002B7323" w:rsidRDefault="00225CAE">
      <w:pPr>
        <w:numPr>
          <w:ilvl w:val="0"/>
          <w:numId w:val="1"/>
        </w:numPr>
        <w:ind w:right="265" w:hanging="346"/>
      </w:pPr>
      <w:r>
        <w:t xml:space="preserve">L’inoltro della richiesta dovrà avvenire </w:t>
      </w:r>
      <w:r>
        <w:rPr>
          <w:u w:val="single" w:color="000000"/>
        </w:rPr>
        <w:t xml:space="preserve">entro e </w:t>
      </w:r>
      <w:r w:rsidRPr="003B1543">
        <w:rPr>
          <w:u w:val="single" w:color="000000"/>
        </w:rPr>
        <w:t xml:space="preserve">non </w:t>
      </w:r>
      <w:r w:rsidR="003B1543" w:rsidRPr="003B1543">
        <w:rPr>
          <w:u w:val="single" w:color="000000"/>
        </w:rPr>
        <w:t xml:space="preserve">il termine perentorio delle ore 12:00 del </w:t>
      </w:r>
      <w:r w:rsidR="00BB27A1">
        <w:rPr>
          <w:u w:val="single" w:color="000000"/>
        </w:rPr>
        <w:t>quinto</w:t>
      </w:r>
      <w:r w:rsidR="003B1543" w:rsidRPr="003B1543">
        <w:rPr>
          <w:u w:val="single" w:color="000000"/>
        </w:rPr>
        <w:t xml:space="preserve"> giorno antecedente la data di scadenza di</w:t>
      </w:r>
      <w:r w:rsidRPr="003B1543">
        <w:rPr>
          <w:u w:val="single" w:color="000000"/>
        </w:rPr>
        <w:t xml:space="preserve"> presentazione delle</w:t>
      </w:r>
      <w:r>
        <w:t xml:space="preserve"> </w:t>
      </w:r>
      <w:r>
        <w:rPr>
          <w:u w:val="single" w:color="000000"/>
        </w:rPr>
        <w:t>offerte</w:t>
      </w:r>
      <w:r>
        <w:t xml:space="preserve">. Le richieste pervenute oltre il suddetto termine non saranno prese in considerazione dalla stazione appaltante. </w:t>
      </w:r>
    </w:p>
    <w:p w:rsidR="002B7323" w:rsidRDefault="00225CAE">
      <w:pPr>
        <w:numPr>
          <w:ilvl w:val="0"/>
          <w:numId w:val="1"/>
        </w:numPr>
        <w:spacing w:after="104" w:line="259" w:lineRule="auto"/>
        <w:ind w:right="265" w:hanging="346"/>
      </w:pPr>
      <w:r>
        <w:t xml:space="preserve">I sopralluoghi verranno effettuati nel giorno e nell’ora che verranno comunicati nella convocazione. </w:t>
      </w:r>
    </w:p>
    <w:p w:rsidR="002B7323" w:rsidRDefault="00225CAE">
      <w:pPr>
        <w:numPr>
          <w:ilvl w:val="0"/>
          <w:numId w:val="1"/>
        </w:numPr>
        <w:ind w:right="265" w:hanging="346"/>
      </w:pPr>
      <w:r>
        <w:t xml:space="preserve">Il sopralluogo dovrà essere effettuato dalla persona (legale rappresentante, direttore tecnico, procuratore speciale, dipendente munito di delega) indicata nel modulo di richiesta, che al momento del sopralluogo dovrà consegnare al tecnico incaricato dalla stazione appaltante un documento di riconoscimento e copia del certificato C.C.I.A.A., o altro documento da cui sia desumibile la carica ricoperta. </w:t>
      </w:r>
    </w:p>
    <w:p w:rsidR="002B7323" w:rsidRDefault="00225CAE">
      <w:pPr>
        <w:numPr>
          <w:ilvl w:val="0"/>
          <w:numId w:val="1"/>
        </w:numPr>
        <w:ind w:right="265" w:hanging="346"/>
      </w:pPr>
      <w:r>
        <w:t xml:space="preserve">Nel caso il sopralluogo venga effettuato da un procuratore speciale dovrà essere consegnata copia conforme della procura. </w:t>
      </w:r>
    </w:p>
    <w:p w:rsidR="002B7323" w:rsidRDefault="00225CAE">
      <w:pPr>
        <w:numPr>
          <w:ilvl w:val="0"/>
          <w:numId w:val="1"/>
        </w:numPr>
        <w:ind w:right="265" w:hanging="346"/>
      </w:pPr>
      <w:r>
        <w:t xml:space="preserve">Nel caso il sopralluogo venga effettuato da un dipendente dovrà essere consegnata copia della delega rilasciata dal legale rappresentante della ditta nonché specifico atto che dimostri il rapporto di lavoro subordinato con la ditta stessa. </w:t>
      </w:r>
    </w:p>
    <w:p w:rsidR="002B7323" w:rsidRDefault="00225CAE">
      <w:pPr>
        <w:numPr>
          <w:ilvl w:val="0"/>
          <w:numId w:val="1"/>
        </w:numPr>
        <w:spacing w:after="104" w:line="259" w:lineRule="auto"/>
        <w:ind w:right="265" w:hanging="346"/>
      </w:pPr>
      <w:r>
        <w:t xml:space="preserve">Chi effettua i sopralluoghi non potrà rappresentare più di un’impresa. </w:t>
      </w:r>
    </w:p>
    <w:p w:rsidR="002B7323" w:rsidRDefault="00225CAE">
      <w:pPr>
        <w:numPr>
          <w:ilvl w:val="0"/>
          <w:numId w:val="1"/>
        </w:numPr>
        <w:ind w:right="265" w:hanging="346"/>
      </w:pPr>
      <w:r>
        <w:t xml:space="preserve">Nel caso di Raggruppamento Temporaneo di Imprese o Consorzi ordinari o </w:t>
      </w:r>
      <w:proofErr w:type="spellStart"/>
      <w:r>
        <w:t>Geie</w:t>
      </w:r>
      <w:proofErr w:type="spellEnd"/>
      <w:r>
        <w:t xml:space="preserve"> non ancora formalmente costituiti, la presa visione potrà essere effettuata da una qualsiasi delle imprese che intendono raggrupparsi o consorziarsi. </w:t>
      </w:r>
    </w:p>
    <w:p w:rsidR="002B7323" w:rsidRDefault="00225CAE">
      <w:pPr>
        <w:numPr>
          <w:ilvl w:val="0"/>
          <w:numId w:val="1"/>
        </w:numPr>
        <w:ind w:right="265" w:hanging="346"/>
      </w:pPr>
      <w:r>
        <w:t>Nel caso di consorzio di cooperative, consorzio di imprese artigiane o consorzio stabile il sopralluogo deve essere effettuato a cura del consorzio, eventualmente accompagnato dall’operatore economico consorziato che verrà indicato come esecutore dei lavori</w:t>
      </w:r>
      <w:r w:rsidR="002C70EB">
        <w:t>.</w:t>
      </w:r>
      <w:r>
        <w:t xml:space="preserve"> </w:t>
      </w:r>
    </w:p>
    <w:p w:rsidR="00A844C6" w:rsidRDefault="00225CAE" w:rsidP="00A844C6">
      <w:pPr>
        <w:numPr>
          <w:ilvl w:val="0"/>
          <w:numId w:val="1"/>
        </w:numPr>
        <w:spacing w:after="1081"/>
        <w:ind w:right="265" w:firstLine="0"/>
      </w:pPr>
      <w:r>
        <w:t xml:space="preserve">A dimostrazione dell’avvenuto sopralluogo verrà rilasciata dall’incaricato dalla Stazione appaltante una apposita </w:t>
      </w:r>
      <w:r w:rsidRPr="00A844C6">
        <w:rPr>
          <w:u w:val="single" w:color="000000"/>
        </w:rPr>
        <w:t>Attestazione</w:t>
      </w:r>
      <w:r>
        <w:t xml:space="preserve"> indicante il nome della ditta ed il giorno del sopralluogo. </w:t>
      </w:r>
      <w:r w:rsidRPr="00A844C6">
        <w:rPr>
          <w:u w:val="single" w:color="000000"/>
        </w:rPr>
        <w:t>Tale Attestazione dovrà essere</w:t>
      </w:r>
      <w:r>
        <w:t xml:space="preserve"> </w:t>
      </w:r>
      <w:r w:rsidRPr="00A844C6">
        <w:rPr>
          <w:u w:val="single" w:color="000000"/>
        </w:rPr>
        <w:t>allegata</w:t>
      </w:r>
      <w:r>
        <w:t xml:space="preserve"> alla documentazione amministrativa da presentare in sede di partecipazione alla gara. </w:t>
      </w:r>
    </w:p>
    <w:p w:rsidR="002B7323" w:rsidRDefault="00225CAE">
      <w:pPr>
        <w:spacing w:after="0" w:line="259" w:lineRule="auto"/>
        <w:ind w:left="10" w:right="189" w:hanging="10"/>
        <w:jc w:val="right"/>
      </w:pPr>
      <w:r>
        <w:rPr>
          <w:i w:val="0"/>
          <w:sz w:val="22"/>
        </w:rPr>
        <w:t xml:space="preserve">2/2 </w:t>
      </w:r>
    </w:p>
    <w:p w:rsidR="002B7323" w:rsidRDefault="00225CAE">
      <w:pPr>
        <w:spacing w:after="0" w:line="259" w:lineRule="auto"/>
        <w:ind w:left="0" w:firstLine="0"/>
        <w:jc w:val="left"/>
      </w:pPr>
      <w:r>
        <w:rPr>
          <w:i w:val="0"/>
          <w:sz w:val="22"/>
        </w:rPr>
        <w:t xml:space="preserve"> </w:t>
      </w:r>
    </w:p>
    <w:sectPr w:rsidR="002B7323" w:rsidSect="00C24721">
      <w:pgSz w:w="11921" w:h="16860"/>
      <w:pgMar w:top="502" w:right="812" w:bottom="723"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400"/>
    <w:multiLevelType w:val="hybridMultilevel"/>
    <w:tmpl w:val="A29496A0"/>
    <w:lvl w:ilvl="0" w:tplc="DAEC3246">
      <w:start w:val="1"/>
      <w:numFmt w:val="bullet"/>
      <w:lvlText w:val="o"/>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F1F95"/>
    <w:multiLevelType w:val="hybridMultilevel"/>
    <w:tmpl w:val="B2FACA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36F3C"/>
    <w:multiLevelType w:val="hybridMultilevel"/>
    <w:tmpl w:val="474489F8"/>
    <w:lvl w:ilvl="0" w:tplc="509262F8">
      <w:start w:val="66017"/>
      <w:numFmt w:val="decimal"/>
      <w:pStyle w:val="Titolo1"/>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3A424BC">
      <w:start w:val="1"/>
      <w:numFmt w:val="lowerLetter"/>
      <w:lvlText w:val="%2"/>
      <w:lvlJc w:val="left"/>
      <w:pPr>
        <w:ind w:left="57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B2AD0F2">
      <w:start w:val="1"/>
      <w:numFmt w:val="lowerRoman"/>
      <w:lvlText w:val="%3"/>
      <w:lvlJc w:val="left"/>
      <w:pPr>
        <w:ind w:left="64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1E8579A">
      <w:start w:val="1"/>
      <w:numFmt w:val="decimal"/>
      <w:lvlText w:val="%4"/>
      <w:lvlJc w:val="left"/>
      <w:pPr>
        <w:ind w:left="71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38C672A">
      <w:start w:val="1"/>
      <w:numFmt w:val="lowerLetter"/>
      <w:lvlText w:val="%5"/>
      <w:lvlJc w:val="left"/>
      <w:pPr>
        <w:ind w:left="79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C442F4E">
      <w:start w:val="1"/>
      <w:numFmt w:val="lowerRoman"/>
      <w:lvlText w:val="%6"/>
      <w:lvlJc w:val="left"/>
      <w:pPr>
        <w:ind w:left="86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398DD52">
      <w:start w:val="1"/>
      <w:numFmt w:val="decimal"/>
      <w:lvlText w:val="%7"/>
      <w:lvlJc w:val="left"/>
      <w:pPr>
        <w:ind w:left="93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FEC8BAA">
      <w:start w:val="1"/>
      <w:numFmt w:val="lowerLetter"/>
      <w:lvlText w:val="%8"/>
      <w:lvlJc w:val="left"/>
      <w:pPr>
        <w:ind w:left="100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25CBD34">
      <w:start w:val="1"/>
      <w:numFmt w:val="lowerRoman"/>
      <w:lvlText w:val="%9"/>
      <w:lvlJc w:val="left"/>
      <w:pPr>
        <w:ind w:left="107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
    <w:nsid w:val="3F2406C6"/>
    <w:multiLevelType w:val="hybridMultilevel"/>
    <w:tmpl w:val="203E71E6"/>
    <w:lvl w:ilvl="0" w:tplc="0CAC747A">
      <w:start w:val="1"/>
      <w:numFmt w:val="bullet"/>
      <w:lvlText w:val="-"/>
      <w:lvlJc w:val="left"/>
      <w:pPr>
        <w:ind w:left="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EC3246">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02EB18">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BED392">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C8E44">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D2F0BE">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682A20">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F0223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5E2B22">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4DE3527A"/>
    <w:multiLevelType w:val="hybridMultilevel"/>
    <w:tmpl w:val="C812E3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9D65B3"/>
    <w:multiLevelType w:val="hybridMultilevel"/>
    <w:tmpl w:val="84EA66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EE5E1B"/>
    <w:multiLevelType w:val="hybridMultilevel"/>
    <w:tmpl w:val="1B7A8FB2"/>
    <w:lvl w:ilvl="0" w:tplc="04100003">
      <w:start w:val="1"/>
      <w:numFmt w:val="bullet"/>
      <w:lvlText w:val="o"/>
      <w:lvlJc w:val="left"/>
      <w:pPr>
        <w:ind w:left="720" w:hanging="36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B7323"/>
    <w:rsid w:val="00117905"/>
    <w:rsid w:val="00121426"/>
    <w:rsid w:val="00161CF0"/>
    <w:rsid w:val="00164ACD"/>
    <w:rsid w:val="00225CAE"/>
    <w:rsid w:val="002B7323"/>
    <w:rsid w:val="002C70EB"/>
    <w:rsid w:val="00335035"/>
    <w:rsid w:val="003B1543"/>
    <w:rsid w:val="003D5B75"/>
    <w:rsid w:val="00445A8F"/>
    <w:rsid w:val="005D26C3"/>
    <w:rsid w:val="00684956"/>
    <w:rsid w:val="00694C00"/>
    <w:rsid w:val="007D6BB7"/>
    <w:rsid w:val="008D3F1C"/>
    <w:rsid w:val="00A80623"/>
    <w:rsid w:val="00A844C6"/>
    <w:rsid w:val="00BB27A1"/>
    <w:rsid w:val="00C24721"/>
    <w:rsid w:val="00C40613"/>
    <w:rsid w:val="00E3065E"/>
    <w:rsid w:val="00EF39C0"/>
    <w:rsid w:val="00F1412A"/>
    <w:rsid w:val="00F2024B"/>
    <w:rsid w:val="00F633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721"/>
    <w:pPr>
      <w:spacing w:after="3" w:line="359" w:lineRule="auto"/>
      <w:ind w:left="485" w:hanging="370"/>
      <w:jc w:val="both"/>
    </w:pPr>
    <w:rPr>
      <w:rFonts w:ascii="Times New Roman" w:eastAsia="Times New Roman" w:hAnsi="Times New Roman" w:cs="Times New Roman"/>
      <w:i/>
      <w:color w:val="000000"/>
      <w:sz w:val="20"/>
    </w:rPr>
  </w:style>
  <w:style w:type="paragraph" w:styleId="Titolo1">
    <w:name w:val="heading 1"/>
    <w:next w:val="Normale"/>
    <w:link w:val="Titolo1Carattere"/>
    <w:uiPriority w:val="9"/>
    <w:unhideWhenUsed/>
    <w:qFormat/>
    <w:rsid w:val="00C24721"/>
    <w:pPr>
      <w:keepNext/>
      <w:keepLines/>
      <w:numPr>
        <w:numId w:val="2"/>
      </w:numPr>
      <w:spacing w:after="0"/>
      <w:ind w:left="10" w:hanging="10"/>
      <w:jc w:val="center"/>
      <w:outlineLvl w:val="0"/>
    </w:pPr>
    <w:rPr>
      <w:rFonts w:ascii="Times New Roman" w:eastAsia="Times New Roman" w:hAnsi="Times New Roman" w:cs="Times New Roman"/>
      <w:b/>
      <w:i/>
      <w:color w:val="000000"/>
    </w:rPr>
  </w:style>
  <w:style w:type="paragraph" w:styleId="Titolo2">
    <w:name w:val="heading 2"/>
    <w:next w:val="Normale"/>
    <w:link w:val="Titolo2Carattere"/>
    <w:uiPriority w:val="9"/>
    <w:unhideWhenUsed/>
    <w:qFormat/>
    <w:rsid w:val="00C24721"/>
    <w:pPr>
      <w:keepNext/>
      <w:keepLines/>
      <w:spacing w:after="102"/>
      <w:ind w:left="999" w:hanging="10"/>
      <w:jc w:val="center"/>
      <w:outlineLvl w:val="1"/>
    </w:pPr>
    <w:rPr>
      <w:rFonts w:ascii="Times New Roman" w:eastAsia="Times New Roman" w:hAnsi="Times New Roman" w:cs="Times New Roman"/>
      <w:b/>
      <w:color w:val="000000"/>
    </w:rPr>
  </w:style>
  <w:style w:type="paragraph" w:styleId="Titolo3">
    <w:name w:val="heading 3"/>
    <w:next w:val="Normale"/>
    <w:link w:val="Titolo3Carattere"/>
    <w:uiPriority w:val="9"/>
    <w:unhideWhenUsed/>
    <w:qFormat/>
    <w:rsid w:val="00C24721"/>
    <w:pPr>
      <w:keepNext/>
      <w:keepLines/>
      <w:spacing w:after="0"/>
      <w:ind w:left="10" w:hanging="10"/>
      <w:jc w:val="center"/>
      <w:outlineLvl w:val="2"/>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C24721"/>
    <w:rPr>
      <w:rFonts w:ascii="Times New Roman" w:eastAsia="Times New Roman" w:hAnsi="Times New Roman" w:cs="Times New Roman"/>
      <w:b/>
      <w:color w:val="000000"/>
      <w:sz w:val="22"/>
    </w:rPr>
  </w:style>
  <w:style w:type="character" w:customStyle="1" w:styleId="Titolo1Carattere">
    <w:name w:val="Titolo 1 Carattere"/>
    <w:link w:val="Titolo1"/>
    <w:rsid w:val="00C24721"/>
    <w:rPr>
      <w:rFonts w:ascii="Times New Roman" w:eastAsia="Times New Roman" w:hAnsi="Times New Roman" w:cs="Times New Roman"/>
      <w:b/>
      <w:i/>
      <w:color w:val="000000"/>
      <w:sz w:val="22"/>
    </w:rPr>
  </w:style>
  <w:style w:type="character" w:customStyle="1" w:styleId="Titolo3Carattere">
    <w:name w:val="Titolo 3 Carattere"/>
    <w:link w:val="Titolo3"/>
    <w:rsid w:val="00C24721"/>
    <w:rPr>
      <w:rFonts w:ascii="Times New Roman" w:eastAsia="Times New Roman" w:hAnsi="Times New Roman" w:cs="Times New Roman"/>
      <w:b/>
      <w:i/>
      <w:color w:val="000000"/>
      <w:sz w:val="22"/>
    </w:rPr>
  </w:style>
  <w:style w:type="table" w:customStyle="1" w:styleId="TableGrid">
    <w:name w:val="TableGrid"/>
    <w:rsid w:val="00C24721"/>
    <w:pPr>
      <w:spacing w:after="0" w:line="240" w:lineRule="auto"/>
    </w:pPr>
    <w:tblPr>
      <w:tblCellMar>
        <w:top w:w="0" w:type="dxa"/>
        <w:left w:w="0" w:type="dxa"/>
        <w:bottom w:w="0" w:type="dxa"/>
        <w:right w:w="0" w:type="dxa"/>
      </w:tblCellMar>
    </w:tblPr>
  </w:style>
  <w:style w:type="character" w:styleId="Collegamentoipertestuale">
    <w:name w:val="Hyperlink"/>
    <w:rsid w:val="00A80623"/>
    <w:rPr>
      <w:color w:val="0000FF"/>
      <w:u w:val="single"/>
    </w:rPr>
  </w:style>
  <w:style w:type="paragraph" w:styleId="Corpodeltesto">
    <w:name w:val="Body Text"/>
    <w:basedOn w:val="Normale"/>
    <w:link w:val="CorpodeltestoCarattere"/>
    <w:uiPriority w:val="1"/>
    <w:qFormat/>
    <w:rsid w:val="00A80623"/>
    <w:pPr>
      <w:widowControl w:val="0"/>
      <w:autoSpaceDE w:val="0"/>
      <w:autoSpaceDN w:val="0"/>
      <w:spacing w:after="0" w:line="240" w:lineRule="auto"/>
      <w:ind w:left="0" w:firstLine="0"/>
      <w:jc w:val="left"/>
    </w:pPr>
    <w:rPr>
      <w:i w:val="0"/>
      <w:color w:val="auto"/>
      <w:sz w:val="23"/>
      <w:szCs w:val="23"/>
      <w:lang w:val="en-US" w:eastAsia="en-US"/>
    </w:rPr>
  </w:style>
  <w:style w:type="character" w:customStyle="1" w:styleId="CorpodeltestoCarattere">
    <w:name w:val="Corpo del testo Carattere"/>
    <w:basedOn w:val="Carpredefinitoparagrafo"/>
    <w:link w:val="Corpodeltesto"/>
    <w:uiPriority w:val="1"/>
    <w:rsid w:val="00A80623"/>
    <w:rPr>
      <w:rFonts w:ascii="Times New Roman" w:eastAsia="Times New Roman" w:hAnsi="Times New Roman" w:cs="Times New Roman"/>
      <w:sz w:val="23"/>
      <w:szCs w:val="23"/>
      <w:lang w:val="en-US" w:eastAsia="en-US"/>
    </w:rPr>
  </w:style>
  <w:style w:type="paragraph" w:styleId="Paragrafoelenco">
    <w:name w:val="List Paragraph"/>
    <w:basedOn w:val="Normale"/>
    <w:uiPriority w:val="34"/>
    <w:qFormat/>
    <w:rsid w:val="00F6337E"/>
    <w:pPr>
      <w:spacing w:after="0" w:line="240" w:lineRule="auto"/>
      <w:ind w:left="720" w:firstLine="0"/>
      <w:contextualSpacing/>
      <w:jc w:val="left"/>
    </w:pPr>
    <w:rPr>
      <w:rFonts w:eastAsia="Arial Unicode MS" w:cs="Arial Unicode MS"/>
      <w:i w:val="0"/>
      <w:szCs w:val="20"/>
      <w:u w:color="000000"/>
    </w:rPr>
  </w:style>
</w:styles>
</file>

<file path=word/webSettings.xml><?xml version="1.0" encoding="utf-8"?>
<w:webSettings xmlns:r="http://schemas.openxmlformats.org/officeDocument/2006/relationships" xmlns:w="http://schemas.openxmlformats.org/wordprocessingml/2006/main">
  <w:divs>
    <w:div w:id="138629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684</Words>
  <Characters>3902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ATTESTAZIONE DI SOPRALLUOGO</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ATTESTAZIONE DI SOPRALLUOGO</dc:title>
  <dc:subject/>
  <dc:creator>Sistemi Informativi</dc:creator>
  <cp:keywords/>
  <cp:lastModifiedBy>Utente</cp:lastModifiedBy>
  <cp:revision>27</cp:revision>
  <dcterms:created xsi:type="dcterms:W3CDTF">2019-10-23T20:40:00Z</dcterms:created>
  <dcterms:modified xsi:type="dcterms:W3CDTF">2019-11-23T20:56:00Z</dcterms:modified>
</cp:coreProperties>
</file>